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CB3" w:rsidRDefault="00AD2CB3" w:rsidP="00B35161">
      <w:pPr>
        <w:rPr>
          <w:sz w:val="24"/>
          <w:szCs w:val="24"/>
        </w:rPr>
      </w:pPr>
    </w:p>
    <w:p w:rsidR="00AD2CB3" w:rsidRDefault="00AD2CB3" w:rsidP="00B35161">
      <w:pPr>
        <w:rPr>
          <w:sz w:val="24"/>
          <w:szCs w:val="24"/>
        </w:rPr>
      </w:pPr>
    </w:p>
    <w:p w:rsidR="00AD2CB3" w:rsidRDefault="00AD2CB3" w:rsidP="00B35161">
      <w:pPr>
        <w:rPr>
          <w:sz w:val="24"/>
          <w:szCs w:val="24"/>
        </w:rPr>
      </w:pPr>
    </w:p>
    <w:p w:rsidR="00402594" w:rsidRPr="00C44E3B" w:rsidRDefault="00402594" w:rsidP="00402594">
      <w:pPr>
        <w:jc w:val="center"/>
        <w:rPr>
          <w:b/>
          <w:sz w:val="24"/>
          <w:szCs w:val="24"/>
        </w:rPr>
      </w:pPr>
      <w:r w:rsidRPr="00C44E3B">
        <w:rPr>
          <w:b/>
          <w:sz w:val="24"/>
          <w:szCs w:val="24"/>
        </w:rPr>
        <w:t>ОТЧЕТ</w:t>
      </w:r>
    </w:p>
    <w:p w:rsidR="00402594" w:rsidRPr="00C44E3B" w:rsidRDefault="00402594" w:rsidP="00402594">
      <w:pPr>
        <w:jc w:val="center"/>
        <w:rPr>
          <w:b/>
          <w:sz w:val="24"/>
          <w:szCs w:val="24"/>
        </w:rPr>
      </w:pPr>
      <w:r w:rsidRPr="00C44E3B">
        <w:rPr>
          <w:b/>
          <w:sz w:val="24"/>
          <w:szCs w:val="24"/>
        </w:rPr>
        <w:t>о ходе реализации муниципальной программы</w:t>
      </w:r>
    </w:p>
    <w:p w:rsidR="00402594" w:rsidRPr="00C44E3B" w:rsidRDefault="00402594" w:rsidP="00402594">
      <w:pPr>
        <w:jc w:val="center"/>
        <w:rPr>
          <w:b/>
          <w:sz w:val="24"/>
          <w:szCs w:val="24"/>
        </w:rPr>
      </w:pPr>
      <w:r w:rsidRPr="00C44E3B">
        <w:rPr>
          <w:b/>
          <w:sz w:val="24"/>
          <w:szCs w:val="24"/>
        </w:rPr>
        <w:t xml:space="preserve">«Энергосбережение и повышение энергетической эффективности в сельском поселении </w:t>
      </w:r>
      <w:r>
        <w:rPr>
          <w:b/>
          <w:sz w:val="24"/>
          <w:szCs w:val="24"/>
        </w:rPr>
        <w:t>Ново-Полтавское</w:t>
      </w:r>
      <w:r w:rsidRPr="00C44E3B">
        <w:rPr>
          <w:b/>
          <w:sz w:val="24"/>
          <w:szCs w:val="24"/>
        </w:rPr>
        <w:t xml:space="preserve"> </w:t>
      </w:r>
      <w:proofErr w:type="spellStart"/>
      <w:r w:rsidRPr="00C44E3B">
        <w:rPr>
          <w:b/>
          <w:sz w:val="24"/>
          <w:szCs w:val="24"/>
        </w:rPr>
        <w:t>Прохладненского</w:t>
      </w:r>
      <w:proofErr w:type="spellEnd"/>
      <w:r w:rsidRPr="00C44E3B">
        <w:rPr>
          <w:b/>
          <w:sz w:val="24"/>
          <w:szCs w:val="24"/>
        </w:rPr>
        <w:t xml:space="preserve"> муниципа</w:t>
      </w:r>
      <w:r>
        <w:rPr>
          <w:b/>
          <w:sz w:val="24"/>
          <w:szCs w:val="24"/>
        </w:rPr>
        <w:t>льного района  на 202</w:t>
      </w:r>
      <w:r w:rsidR="00917DBF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– 202</w:t>
      </w:r>
      <w:r w:rsidR="00917DBF">
        <w:rPr>
          <w:b/>
          <w:sz w:val="24"/>
          <w:szCs w:val="24"/>
        </w:rPr>
        <w:t>7</w:t>
      </w:r>
      <w:r w:rsidRPr="00C44E3B">
        <w:rPr>
          <w:b/>
          <w:sz w:val="24"/>
          <w:szCs w:val="24"/>
        </w:rPr>
        <w:t xml:space="preserve"> </w:t>
      </w:r>
      <w:proofErr w:type="spellStart"/>
      <w:r w:rsidRPr="00C44E3B">
        <w:rPr>
          <w:b/>
          <w:sz w:val="24"/>
          <w:szCs w:val="24"/>
        </w:rPr>
        <w:t>г</w:t>
      </w:r>
      <w:r>
        <w:rPr>
          <w:b/>
          <w:sz w:val="24"/>
          <w:szCs w:val="24"/>
        </w:rPr>
        <w:t>.</w:t>
      </w:r>
      <w:proofErr w:type="gramStart"/>
      <w:r>
        <w:rPr>
          <w:b/>
          <w:sz w:val="24"/>
          <w:szCs w:val="24"/>
        </w:rPr>
        <w:t>г</w:t>
      </w:r>
      <w:proofErr w:type="spellEnd"/>
      <w:proofErr w:type="gramEnd"/>
      <w:r>
        <w:rPr>
          <w:b/>
          <w:sz w:val="24"/>
          <w:szCs w:val="24"/>
        </w:rPr>
        <w:t>.</w:t>
      </w:r>
      <w:r w:rsidRPr="00C44E3B">
        <w:rPr>
          <w:b/>
          <w:sz w:val="24"/>
          <w:szCs w:val="24"/>
        </w:rPr>
        <w:t>»</w:t>
      </w:r>
    </w:p>
    <w:p w:rsidR="00402594" w:rsidRPr="00C44E3B" w:rsidRDefault="00402594" w:rsidP="00402594">
      <w:pPr>
        <w:jc w:val="center"/>
        <w:rPr>
          <w:b/>
          <w:sz w:val="24"/>
          <w:szCs w:val="24"/>
        </w:rPr>
      </w:pPr>
      <w:r w:rsidRPr="00C44E3B">
        <w:rPr>
          <w:b/>
          <w:sz w:val="24"/>
          <w:szCs w:val="24"/>
        </w:rPr>
        <w:t xml:space="preserve">за </w:t>
      </w:r>
      <w:r w:rsidR="00917DBF">
        <w:rPr>
          <w:b/>
          <w:sz w:val="24"/>
          <w:szCs w:val="24"/>
        </w:rPr>
        <w:t xml:space="preserve">1 квартал </w:t>
      </w:r>
      <w:r w:rsidRPr="00C44E3B">
        <w:rPr>
          <w:b/>
          <w:sz w:val="24"/>
          <w:szCs w:val="24"/>
        </w:rPr>
        <w:t>202</w:t>
      </w:r>
      <w:r w:rsidR="00917DBF">
        <w:rPr>
          <w:b/>
          <w:sz w:val="24"/>
          <w:szCs w:val="24"/>
        </w:rPr>
        <w:t>5</w:t>
      </w:r>
      <w:r w:rsidRPr="00C44E3B">
        <w:rPr>
          <w:b/>
          <w:sz w:val="24"/>
          <w:szCs w:val="24"/>
        </w:rPr>
        <w:t xml:space="preserve"> год </w:t>
      </w:r>
    </w:p>
    <w:p w:rsidR="00C44E3B" w:rsidRPr="00C44E3B" w:rsidRDefault="00C44E3B" w:rsidP="00C44E3B">
      <w:pPr>
        <w:rPr>
          <w:b/>
          <w:sz w:val="24"/>
          <w:szCs w:val="24"/>
        </w:rPr>
      </w:pPr>
    </w:p>
    <w:p w:rsidR="00402594" w:rsidRPr="00C44E3B" w:rsidRDefault="00C44E3B" w:rsidP="00402594">
      <w:pPr>
        <w:ind w:right="-1"/>
        <w:jc w:val="both"/>
        <w:rPr>
          <w:sz w:val="24"/>
          <w:szCs w:val="24"/>
        </w:rPr>
      </w:pPr>
      <w:r w:rsidRPr="00C44E3B">
        <w:rPr>
          <w:sz w:val="24"/>
          <w:szCs w:val="24"/>
        </w:rPr>
        <w:tab/>
      </w:r>
      <w:r w:rsidR="00402594" w:rsidRPr="00C44E3B">
        <w:rPr>
          <w:sz w:val="24"/>
          <w:szCs w:val="24"/>
        </w:rPr>
        <w:t xml:space="preserve">Муниципальная программа «Энергосбережение и повышение энергетической эффективности в сельском поселении </w:t>
      </w:r>
      <w:r w:rsidR="00402594">
        <w:rPr>
          <w:sz w:val="24"/>
          <w:szCs w:val="24"/>
        </w:rPr>
        <w:t>Ново-Полтавское</w:t>
      </w:r>
      <w:r w:rsidR="00402594" w:rsidRPr="00C44E3B">
        <w:rPr>
          <w:sz w:val="24"/>
          <w:szCs w:val="24"/>
        </w:rPr>
        <w:t xml:space="preserve"> </w:t>
      </w:r>
      <w:proofErr w:type="spellStart"/>
      <w:r w:rsidR="00402594" w:rsidRPr="00C44E3B">
        <w:rPr>
          <w:sz w:val="24"/>
          <w:szCs w:val="24"/>
        </w:rPr>
        <w:t>Прохладненского</w:t>
      </w:r>
      <w:proofErr w:type="spellEnd"/>
      <w:r w:rsidR="00402594" w:rsidRPr="00C44E3B">
        <w:rPr>
          <w:sz w:val="24"/>
          <w:szCs w:val="24"/>
        </w:rPr>
        <w:t xml:space="preserve"> муниципа</w:t>
      </w:r>
      <w:r w:rsidR="00402594">
        <w:rPr>
          <w:sz w:val="24"/>
          <w:szCs w:val="24"/>
        </w:rPr>
        <w:t>льного района на 202</w:t>
      </w:r>
      <w:r w:rsidR="00917DBF">
        <w:rPr>
          <w:sz w:val="24"/>
          <w:szCs w:val="24"/>
        </w:rPr>
        <w:t>5</w:t>
      </w:r>
      <w:r w:rsidR="00402594">
        <w:rPr>
          <w:sz w:val="24"/>
          <w:szCs w:val="24"/>
        </w:rPr>
        <w:t xml:space="preserve"> – 202</w:t>
      </w:r>
      <w:r w:rsidR="00917DBF">
        <w:rPr>
          <w:sz w:val="24"/>
          <w:szCs w:val="24"/>
        </w:rPr>
        <w:t>7</w:t>
      </w:r>
      <w:r w:rsidR="00402594" w:rsidRPr="00C44E3B">
        <w:rPr>
          <w:sz w:val="24"/>
          <w:szCs w:val="24"/>
        </w:rPr>
        <w:t xml:space="preserve"> годы» местной администрации сельского поселения </w:t>
      </w:r>
      <w:r w:rsidR="00402594">
        <w:rPr>
          <w:sz w:val="24"/>
          <w:szCs w:val="24"/>
        </w:rPr>
        <w:t>Ново-Полтавское</w:t>
      </w:r>
      <w:r w:rsidR="00402594" w:rsidRPr="00C44E3B">
        <w:rPr>
          <w:sz w:val="24"/>
          <w:szCs w:val="24"/>
        </w:rPr>
        <w:t xml:space="preserve"> </w:t>
      </w:r>
      <w:proofErr w:type="spellStart"/>
      <w:r w:rsidR="00402594" w:rsidRPr="00C44E3B">
        <w:rPr>
          <w:sz w:val="24"/>
          <w:szCs w:val="24"/>
        </w:rPr>
        <w:t>Прохладне</w:t>
      </w:r>
      <w:r w:rsidR="00402594">
        <w:rPr>
          <w:sz w:val="24"/>
          <w:szCs w:val="24"/>
        </w:rPr>
        <w:t>нского</w:t>
      </w:r>
      <w:proofErr w:type="spellEnd"/>
      <w:r w:rsidR="00402594">
        <w:rPr>
          <w:sz w:val="24"/>
          <w:szCs w:val="24"/>
        </w:rPr>
        <w:t xml:space="preserve"> муниципального района </w:t>
      </w:r>
      <w:r w:rsidR="00402594" w:rsidRPr="00C44E3B">
        <w:rPr>
          <w:sz w:val="24"/>
          <w:szCs w:val="24"/>
        </w:rPr>
        <w:t xml:space="preserve"> утверждена </w:t>
      </w:r>
      <w:r w:rsidR="00402594">
        <w:rPr>
          <w:sz w:val="24"/>
          <w:szCs w:val="24"/>
        </w:rPr>
        <w:t>П</w:t>
      </w:r>
      <w:r w:rsidR="00402594" w:rsidRPr="00C44E3B">
        <w:rPr>
          <w:sz w:val="24"/>
          <w:szCs w:val="24"/>
        </w:rPr>
        <w:t>остановлением  №</w:t>
      </w:r>
      <w:r w:rsidR="00402594">
        <w:rPr>
          <w:sz w:val="24"/>
          <w:szCs w:val="24"/>
        </w:rPr>
        <w:t xml:space="preserve"> </w:t>
      </w:r>
      <w:r w:rsidR="00917DBF">
        <w:rPr>
          <w:sz w:val="24"/>
          <w:szCs w:val="24"/>
        </w:rPr>
        <w:t>28</w:t>
      </w:r>
      <w:r w:rsidR="00402594" w:rsidRPr="00C44E3B">
        <w:rPr>
          <w:sz w:val="24"/>
          <w:szCs w:val="24"/>
        </w:rPr>
        <w:t xml:space="preserve"> от </w:t>
      </w:r>
      <w:r w:rsidR="00917DBF">
        <w:rPr>
          <w:sz w:val="24"/>
          <w:szCs w:val="24"/>
        </w:rPr>
        <w:t>07.05</w:t>
      </w:r>
      <w:r w:rsidR="00402594" w:rsidRPr="00C44E3B">
        <w:rPr>
          <w:sz w:val="24"/>
          <w:szCs w:val="24"/>
        </w:rPr>
        <w:t>.202</w:t>
      </w:r>
      <w:r w:rsidR="00917DBF">
        <w:rPr>
          <w:sz w:val="24"/>
          <w:szCs w:val="24"/>
        </w:rPr>
        <w:t>5</w:t>
      </w:r>
      <w:r w:rsidR="00402594" w:rsidRPr="00C44E3B">
        <w:rPr>
          <w:sz w:val="24"/>
          <w:szCs w:val="24"/>
        </w:rPr>
        <w:t xml:space="preserve"> года.</w:t>
      </w:r>
    </w:p>
    <w:p w:rsidR="00402594" w:rsidRPr="00C44E3B" w:rsidRDefault="00402594" w:rsidP="00402594">
      <w:pPr>
        <w:jc w:val="both"/>
        <w:rPr>
          <w:sz w:val="24"/>
          <w:szCs w:val="24"/>
        </w:rPr>
      </w:pPr>
      <w:r w:rsidRPr="00C44E3B">
        <w:rPr>
          <w:sz w:val="24"/>
          <w:szCs w:val="24"/>
        </w:rPr>
        <w:tab/>
        <w:t xml:space="preserve">Ответственный исполнитель – местная администрация сельского поселения </w:t>
      </w:r>
      <w:proofErr w:type="gramStart"/>
      <w:r>
        <w:rPr>
          <w:sz w:val="24"/>
          <w:szCs w:val="24"/>
        </w:rPr>
        <w:t>Ново-Полтавское</w:t>
      </w:r>
      <w:proofErr w:type="gramEnd"/>
      <w:r w:rsidRPr="00C44E3B">
        <w:rPr>
          <w:sz w:val="24"/>
          <w:szCs w:val="24"/>
        </w:rPr>
        <w:t xml:space="preserve"> </w:t>
      </w:r>
      <w:proofErr w:type="spellStart"/>
      <w:r w:rsidRPr="00C44E3B">
        <w:rPr>
          <w:sz w:val="24"/>
          <w:szCs w:val="24"/>
        </w:rPr>
        <w:t>Прохладненского</w:t>
      </w:r>
      <w:proofErr w:type="spellEnd"/>
      <w:r w:rsidRPr="00C44E3B">
        <w:rPr>
          <w:sz w:val="24"/>
          <w:szCs w:val="24"/>
        </w:rPr>
        <w:t xml:space="preserve"> муниципального района КБР.</w:t>
      </w:r>
    </w:p>
    <w:p w:rsidR="00C44E3B" w:rsidRPr="00C44E3B" w:rsidRDefault="00C44E3B" w:rsidP="00402594">
      <w:pPr>
        <w:ind w:right="-1"/>
        <w:jc w:val="both"/>
        <w:rPr>
          <w:b/>
          <w:sz w:val="24"/>
          <w:szCs w:val="24"/>
        </w:rPr>
      </w:pPr>
      <w:r w:rsidRPr="00C44E3B">
        <w:rPr>
          <w:sz w:val="24"/>
          <w:szCs w:val="24"/>
        </w:rPr>
        <w:tab/>
      </w:r>
      <w:r w:rsidRPr="00C44E3B">
        <w:rPr>
          <w:b/>
          <w:sz w:val="24"/>
          <w:szCs w:val="24"/>
        </w:rPr>
        <w:t>Цели муниципальной программы:</w:t>
      </w:r>
    </w:p>
    <w:p w:rsidR="00C44E3B" w:rsidRPr="00C44E3B" w:rsidRDefault="00C44E3B" w:rsidP="00C44E3B">
      <w:pPr>
        <w:jc w:val="both"/>
        <w:rPr>
          <w:b/>
          <w:sz w:val="24"/>
          <w:szCs w:val="24"/>
        </w:rPr>
      </w:pPr>
      <w:r w:rsidRPr="00C44E3B">
        <w:rPr>
          <w:sz w:val="24"/>
          <w:szCs w:val="24"/>
        </w:rPr>
        <w:t xml:space="preserve"> -</w:t>
      </w:r>
      <w:r w:rsidRPr="00C44E3B">
        <w:rPr>
          <w:color w:val="000000"/>
          <w:sz w:val="24"/>
          <w:szCs w:val="24"/>
        </w:rPr>
        <w:t xml:space="preserve"> 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 </w:t>
      </w:r>
    </w:p>
    <w:p w:rsidR="00C44E3B" w:rsidRDefault="00C44E3B" w:rsidP="00C44E3B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 xml:space="preserve">  </w:t>
      </w:r>
      <w:r w:rsidRPr="00C44E3B">
        <w:rPr>
          <w:rFonts w:ascii="Times New Roman" w:hAnsi="Times New Roman" w:cs="Times New Roman"/>
          <w:color w:val="auto"/>
        </w:rPr>
        <w:t xml:space="preserve">  </w:t>
      </w:r>
      <w:r w:rsidRPr="00C44E3B">
        <w:rPr>
          <w:rFonts w:ascii="Times New Roman" w:hAnsi="Times New Roman" w:cs="Times New Roman"/>
        </w:rPr>
        <w:t xml:space="preserve">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</w:t>
      </w:r>
      <w:r>
        <w:rPr>
          <w:rFonts w:ascii="Times New Roman" w:hAnsi="Times New Roman" w:cs="Times New Roman"/>
        </w:rPr>
        <w:t xml:space="preserve">    </w:t>
      </w:r>
    </w:p>
    <w:p w:rsidR="00C44E3B" w:rsidRPr="00C44E3B" w:rsidRDefault="00C44E3B" w:rsidP="00C44E3B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     </w:t>
      </w:r>
      <w:r w:rsidRPr="00C44E3B">
        <w:rPr>
          <w:rFonts w:ascii="Times New Roman" w:hAnsi="Times New Roman" w:cs="Times New Roman"/>
        </w:rPr>
        <w:t>Мероприятиями по реализации данного направления в муниципальных учреждениях являются:</w:t>
      </w:r>
    </w:p>
    <w:p w:rsidR="00C44E3B" w:rsidRPr="00C44E3B" w:rsidRDefault="00C44E3B" w:rsidP="00C44E3B">
      <w:pPr>
        <w:ind w:firstLine="567"/>
        <w:jc w:val="both"/>
        <w:rPr>
          <w:sz w:val="24"/>
          <w:szCs w:val="24"/>
        </w:rPr>
      </w:pPr>
      <w:r w:rsidRPr="00C44E3B">
        <w:rPr>
          <w:sz w:val="24"/>
          <w:szCs w:val="24"/>
        </w:rPr>
        <w:t>- проведение обязательных энергетических обследований с разработкой комплекса мероприятий по энергосбережению;</w:t>
      </w:r>
    </w:p>
    <w:p w:rsidR="00C44E3B" w:rsidRPr="00C44E3B" w:rsidRDefault="00C44E3B" w:rsidP="00C44E3B">
      <w:pPr>
        <w:ind w:firstLine="567"/>
        <w:jc w:val="both"/>
        <w:rPr>
          <w:sz w:val="24"/>
          <w:szCs w:val="24"/>
        </w:rPr>
      </w:pPr>
      <w:r w:rsidRPr="00C44E3B">
        <w:rPr>
          <w:sz w:val="24"/>
          <w:szCs w:val="24"/>
        </w:rPr>
        <w:t>- прекращение закупки ламп накаливания для освещения зданий;</w:t>
      </w:r>
    </w:p>
    <w:p w:rsidR="00C44E3B" w:rsidRPr="00C44E3B" w:rsidRDefault="00C44E3B" w:rsidP="00C44E3B">
      <w:pPr>
        <w:ind w:firstLine="567"/>
        <w:jc w:val="both"/>
        <w:rPr>
          <w:sz w:val="24"/>
          <w:szCs w:val="24"/>
        </w:rPr>
      </w:pPr>
      <w:r w:rsidRPr="00C44E3B">
        <w:rPr>
          <w:sz w:val="24"/>
          <w:szCs w:val="24"/>
        </w:rPr>
        <w:t>- закупка и установка энергосберегающих ламп и с</w:t>
      </w:r>
      <w:r w:rsidR="000B6889">
        <w:rPr>
          <w:sz w:val="24"/>
          <w:szCs w:val="24"/>
        </w:rPr>
        <w:t>ветильников для освещения зданий</w:t>
      </w:r>
      <w:r w:rsidRPr="00C44E3B">
        <w:rPr>
          <w:sz w:val="24"/>
          <w:szCs w:val="24"/>
        </w:rPr>
        <w:t xml:space="preserve">, </w:t>
      </w:r>
      <w:r w:rsidR="002A04C8">
        <w:rPr>
          <w:sz w:val="24"/>
          <w:szCs w:val="24"/>
        </w:rPr>
        <w:t>дорог местного значения</w:t>
      </w:r>
      <w:r w:rsidR="00B85158">
        <w:rPr>
          <w:sz w:val="24"/>
          <w:szCs w:val="24"/>
        </w:rPr>
        <w:t>,</w:t>
      </w:r>
      <w:r w:rsidR="002A04C8">
        <w:rPr>
          <w:sz w:val="24"/>
          <w:szCs w:val="24"/>
        </w:rPr>
        <w:t xml:space="preserve"> </w:t>
      </w:r>
      <w:r w:rsidRPr="00C44E3B">
        <w:rPr>
          <w:sz w:val="24"/>
          <w:szCs w:val="24"/>
        </w:rPr>
        <w:t>в том числе светодиодных светильников.</w:t>
      </w:r>
    </w:p>
    <w:p w:rsidR="00C44E3B" w:rsidRPr="00C44E3B" w:rsidRDefault="00C44E3B" w:rsidP="00C44E3B">
      <w:pPr>
        <w:ind w:firstLine="567"/>
        <w:jc w:val="both"/>
        <w:rPr>
          <w:sz w:val="24"/>
          <w:szCs w:val="24"/>
        </w:rPr>
      </w:pPr>
      <w:r w:rsidRPr="00C44E3B">
        <w:rPr>
          <w:sz w:val="24"/>
          <w:szCs w:val="24"/>
        </w:rPr>
        <w:t>К прочим мероприятиям относятся пропаганда и методическая работа по вопросам энергосбережения.</w:t>
      </w:r>
    </w:p>
    <w:p w:rsidR="00C44E3B" w:rsidRPr="00C44E3B" w:rsidRDefault="00C44E3B" w:rsidP="00C44E3B">
      <w:pPr>
        <w:ind w:firstLine="567"/>
        <w:jc w:val="both"/>
        <w:rPr>
          <w:sz w:val="24"/>
          <w:szCs w:val="24"/>
        </w:rPr>
      </w:pPr>
      <w:r w:rsidRPr="00C44E3B">
        <w:rPr>
          <w:sz w:val="24"/>
          <w:szCs w:val="24"/>
        </w:rPr>
        <w:t>Одновременно при обеспечении установленных стандартов качества и надежности предоставления коммунальных услуг должна быть решена задача по предоставлению возможности гражданам индивидуально регулировать потребление коммунальных ресурсов и получать текущую информацию о фактических объемах их потребления.</w:t>
      </w:r>
    </w:p>
    <w:p w:rsidR="00C44E3B" w:rsidRPr="00C44E3B" w:rsidRDefault="00C44E3B" w:rsidP="00C44E3B">
      <w:pPr>
        <w:jc w:val="both"/>
        <w:rPr>
          <w:sz w:val="24"/>
          <w:szCs w:val="24"/>
        </w:rPr>
      </w:pPr>
      <w:r w:rsidRPr="00C44E3B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</w:t>
      </w:r>
      <w:r w:rsidRPr="00C44E3B">
        <w:rPr>
          <w:sz w:val="24"/>
          <w:szCs w:val="24"/>
        </w:rPr>
        <w:t xml:space="preserve"> Запланированы объемы и источники финансирования Программы на 202</w:t>
      </w:r>
      <w:r w:rsidR="00917DBF">
        <w:rPr>
          <w:sz w:val="24"/>
          <w:szCs w:val="24"/>
        </w:rPr>
        <w:t>5</w:t>
      </w:r>
      <w:r w:rsidRPr="00C44E3B">
        <w:rPr>
          <w:sz w:val="24"/>
          <w:szCs w:val="24"/>
        </w:rPr>
        <w:t xml:space="preserve"> год – </w:t>
      </w:r>
      <w:r w:rsidR="00402594">
        <w:rPr>
          <w:sz w:val="24"/>
          <w:szCs w:val="24"/>
        </w:rPr>
        <w:t>0</w:t>
      </w:r>
      <w:r w:rsidR="002A04C8">
        <w:rPr>
          <w:sz w:val="24"/>
          <w:szCs w:val="24"/>
        </w:rPr>
        <w:t>,00</w:t>
      </w:r>
      <w:r w:rsidR="00AD2CB3">
        <w:rPr>
          <w:sz w:val="24"/>
          <w:szCs w:val="24"/>
        </w:rPr>
        <w:t xml:space="preserve"> тыс. руб</w:t>
      </w:r>
      <w:proofErr w:type="gramStart"/>
      <w:r w:rsidR="00AD2CB3">
        <w:rPr>
          <w:sz w:val="24"/>
          <w:szCs w:val="24"/>
        </w:rPr>
        <w:t>..</w:t>
      </w:r>
      <w:proofErr w:type="gramEnd"/>
    </w:p>
    <w:p w:rsidR="00C44E3B" w:rsidRPr="00C44E3B" w:rsidRDefault="00C44E3B" w:rsidP="00C44E3B">
      <w:pPr>
        <w:jc w:val="both"/>
        <w:rPr>
          <w:sz w:val="24"/>
          <w:szCs w:val="24"/>
        </w:rPr>
      </w:pPr>
      <w:r w:rsidRPr="00C44E3B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</w:t>
      </w:r>
      <w:r w:rsidRPr="00C44E3B">
        <w:rPr>
          <w:sz w:val="24"/>
          <w:szCs w:val="24"/>
        </w:rPr>
        <w:t xml:space="preserve">За  </w:t>
      </w:r>
      <w:r w:rsidR="00917DBF">
        <w:rPr>
          <w:sz w:val="24"/>
          <w:szCs w:val="24"/>
        </w:rPr>
        <w:t xml:space="preserve">1 кв. </w:t>
      </w:r>
      <w:r w:rsidRPr="00C44E3B">
        <w:rPr>
          <w:sz w:val="24"/>
          <w:szCs w:val="24"/>
        </w:rPr>
        <w:t>202</w:t>
      </w:r>
      <w:r w:rsidR="00917DBF">
        <w:rPr>
          <w:sz w:val="24"/>
          <w:szCs w:val="24"/>
        </w:rPr>
        <w:t>5</w:t>
      </w:r>
      <w:r w:rsidRPr="00C44E3B">
        <w:rPr>
          <w:sz w:val="24"/>
          <w:szCs w:val="24"/>
        </w:rPr>
        <w:t xml:space="preserve"> года местной администрацией сельского поселения </w:t>
      </w:r>
      <w:r w:rsidR="00402594">
        <w:rPr>
          <w:sz w:val="24"/>
          <w:szCs w:val="24"/>
        </w:rPr>
        <w:t>Ново-Полтавское</w:t>
      </w:r>
      <w:r w:rsidRPr="00C44E3B">
        <w:rPr>
          <w:sz w:val="24"/>
          <w:szCs w:val="24"/>
        </w:rPr>
        <w:t xml:space="preserve"> Прохладненского муниципального района КБР из </w:t>
      </w:r>
      <w:r>
        <w:rPr>
          <w:sz w:val="24"/>
          <w:szCs w:val="24"/>
        </w:rPr>
        <w:t xml:space="preserve">местного </w:t>
      </w:r>
      <w:r w:rsidRPr="00C44E3B">
        <w:rPr>
          <w:sz w:val="24"/>
          <w:szCs w:val="24"/>
        </w:rPr>
        <w:t>бюджета</w:t>
      </w:r>
      <w:r>
        <w:rPr>
          <w:sz w:val="24"/>
          <w:szCs w:val="24"/>
        </w:rPr>
        <w:t xml:space="preserve"> сельского поселения </w:t>
      </w:r>
      <w:r w:rsidR="00402594">
        <w:rPr>
          <w:sz w:val="24"/>
          <w:szCs w:val="24"/>
        </w:rPr>
        <w:t>Ново-Полтавское</w:t>
      </w:r>
      <w:r>
        <w:rPr>
          <w:sz w:val="24"/>
          <w:szCs w:val="24"/>
        </w:rPr>
        <w:t xml:space="preserve"> </w:t>
      </w:r>
      <w:r w:rsidRPr="00C44E3B">
        <w:rPr>
          <w:sz w:val="24"/>
          <w:szCs w:val="24"/>
        </w:rPr>
        <w:t xml:space="preserve"> выделены  денежные средства в сумме </w:t>
      </w:r>
      <w:r w:rsidR="00917DBF">
        <w:rPr>
          <w:sz w:val="24"/>
          <w:szCs w:val="24"/>
        </w:rPr>
        <w:t>0,00</w:t>
      </w:r>
      <w:bookmarkStart w:id="0" w:name="_GoBack"/>
      <w:bookmarkEnd w:id="0"/>
      <w:r w:rsidR="00AD2CB3">
        <w:rPr>
          <w:sz w:val="24"/>
          <w:szCs w:val="24"/>
        </w:rPr>
        <w:t xml:space="preserve"> тыс. руб</w:t>
      </w:r>
      <w:r w:rsidRPr="00C44E3B">
        <w:rPr>
          <w:sz w:val="24"/>
          <w:szCs w:val="24"/>
        </w:rPr>
        <w:t>.</w:t>
      </w:r>
    </w:p>
    <w:p w:rsidR="00C44E3B" w:rsidRPr="00C44E3B" w:rsidRDefault="00C44E3B" w:rsidP="00C44E3B">
      <w:pPr>
        <w:ind w:firstLine="709"/>
        <w:jc w:val="both"/>
        <w:rPr>
          <w:sz w:val="24"/>
          <w:szCs w:val="24"/>
        </w:rPr>
      </w:pPr>
      <w:r w:rsidRPr="00C44E3B">
        <w:rPr>
          <w:sz w:val="24"/>
          <w:szCs w:val="24"/>
        </w:rPr>
        <w:t xml:space="preserve">    Для обеспечения доступности сведений о реализации муниципальной программы настоящий отчет разместить на официальном сайте Прохладненского муниципального района КБР в информационно-телекоммуникационной сети «Интернет»: </w:t>
      </w:r>
      <w:hyperlink w:history="1">
        <w:r w:rsidRPr="00C44E3B">
          <w:rPr>
            <w:rStyle w:val="ab"/>
            <w:sz w:val="24"/>
            <w:szCs w:val="24"/>
          </w:rPr>
          <w:t>https://prohla</w:t>
        </w:r>
        <w:proofErr w:type="spellStart"/>
        <w:r w:rsidRPr="00C44E3B">
          <w:rPr>
            <w:rStyle w:val="ab"/>
            <w:sz w:val="24"/>
            <w:szCs w:val="24"/>
            <w:lang w:val="en-US"/>
          </w:rPr>
          <w:t>dnenskiy</w:t>
        </w:r>
        <w:proofErr w:type="spellEnd"/>
        <w:r w:rsidRPr="00C44E3B">
          <w:rPr>
            <w:rStyle w:val="ab"/>
            <w:sz w:val="24"/>
            <w:szCs w:val="24"/>
          </w:rPr>
          <w:t>.</w:t>
        </w:r>
        <w:proofErr w:type="spellStart"/>
        <w:r w:rsidRPr="00C44E3B">
          <w:rPr>
            <w:rStyle w:val="ab"/>
            <w:sz w:val="24"/>
            <w:szCs w:val="24"/>
            <w:lang w:val="en-US"/>
          </w:rPr>
          <w:t>kbr</w:t>
        </w:r>
        <w:proofErr w:type="spellEnd"/>
        <w:r w:rsidRPr="00C44E3B">
          <w:rPr>
            <w:rStyle w:val="ab"/>
            <w:sz w:val="24"/>
            <w:szCs w:val="24"/>
          </w:rPr>
          <w:t>.</w:t>
        </w:r>
        <w:proofErr w:type="spellStart"/>
        <w:r w:rsidRPr="00C44E3B">
          <w:rPr>
            <w:rStyle w:val="ab"/>
            <w:sz w:val="24"/>
            <w:szCs w:val="24"/>
            <w:lang w:val="en-US"/>
          </w:rPr>
          <w:t>ru</w:t>
        </w:r>
        <w:proofErr w:type="spellEnd"/>
        <w:r w:rsidRPr="00C44E3B">
          <w:rPr>
            <w:rStyle w:val="ab"/>
            <w:sz w:val="24"/>
            <w:szCs w:val="24"/>
          </w:rPr>
          <w:t>. в</w:t>
        </w:r>
      </w:hyperlink>
      <w:r w:rsidRPr="00C44E3B">
        <w:rPr>
          <w:sz w:val="24"/>
          <w:szCs w:val="24"/>
        </w:rPr>
        <w:t xml:space="preserve"> разделе «Органы местного самоуправления сельских поселений Прохладненского муниципального района», подраздел «Сельское поселение </w:t>
      </w:r>
      <w:r w:rsidR="00402594">
        <w:rPr>
          <w:sz w:val="24"/>
          <w:szCs w:val="24"/>
        </w:rPr>
        <w:t>Ново-Полтавское</w:t>
      </w:r>
      <w:r w:rsidRPr="00C44E3B">
        <w:rPr>
          <w:sz w:val="24"/>
          <w:szCs w:val="24"/>
        </w:rPr>
        <w:t>», раздел «ЖКХ».</w:t>
      </w:r>
    </w:p>
    <w:p w:rsidR="00B35161" w:rsidRDefault="00B35161" w:rsidP="00B35161">
      <w:pPr>
        <w:jc w:val="right"/>
        <w:rPr>
          <w:sz w:val="24"/>
          <w:szCs w:val="24"/>
        </w:rPr>
      </w:pPr>
    </w:p>
    <w:p w:rsidR="002A04C8" w:rsidRDefault="002A04C8" w:rsidP="0084008B">
      <w:pPr>
        <w:jc w:val="both"/>
        <w:rPr>
          <w:sz w:val="24"/>
          <w:szCs w:val="24"/>
        </w:rPr>
      </w:pPr>
    </w:p>
    <w:p w:rsidR="00A01F9D" w:rsidRDefault="00A01F9D" w:rsidP="00A01F9D">
      <w:pPr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gramStart"/>
      <w:r>
        <w:rPr>
          <w:sz w:val="24"/>
          <w:szCs w:val="24"/>
        </w:rPr>
        <w:t>.г</w:t>
      </w:r>
      <w:proofErr w:type="gramEnd"/>
      <w:r>
        <w:rPr>
          <w:sz w:val="24"/>
          <w:szCs w:val="24"/>
        </w:rPr>
        <w:t>лавы</w:t>
      </w:r>
      <w:proofErr w:type="spellEnd"/>
      <w:r>
        <w:rPr>
          <w:sz w:val="24"/>
          <w:szCs w:val="24"/>
        </w:rPr>
        <w:t xml:space="preserve"> местной администрации</w:t>
      </w:r>
    </w:p>
    <w:p w:rsidR="00A01F9D" w:rsidRDefault="00A01F9D" w:rsidP="00A01F9D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</w:t>
      </w:r>
      <w:proofErr w:type="gramStart"/>
      <w:r>
        <w:rPr>
          <w:sz w:val="24"/>
          <w:szCs w:val="24"/>
        </w:rPr>
        <w:t>Ново-Полтавское</w:t>
      </w:r>
      <w:proofErr w:type="gramEnd"/>
    </w:p>
    <w:p w:rsidR="00A01F9D" w:rsidRDefault="00A01F9D" w:rsidP="00A01F9D">
      <w:pPr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Прохладненского</w:t>
      </w:r>
      <w:proofErr w:type="spellEnd"/>
      <w:r>
        <w:rPr>
          <w:sz w:val="24"/>
          <w:szCs w:val="24"/>
        </w:rPr>
        <w:t xml:space="preserve"> муниципального района КБР</w:t>
      </w:r>
    </w:p>
    <w:p w:rsidR="00A01F9D" w:rsidRDefault="00A01F9D" w:rsidP="00A01F9D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____________ </w:t>
      </w:r>
      <w:proofErr w:type="spellStart"/>
      <w:r>
        <w:rPr>
          <w:sz w:val="24"/>
          <w:szCs w:val="24"/>
        </w:rPr>
        <w:t>Е.Ф.Русакевич</w:t>
      </w:r>
      <w:proofErr w:type="spellEnd"/>
    </w:p>
    <w:p w:rsidR="00B35161" w:rsidRPr="00C44E3B" w:rsidRDefault="00B35161" w:rsidP="00B35161">
      <w:pPr>
        <w:jc w:val="right"/>
        <w:rPr>
          <w:sz w:val="24"/>
          <w:szCs w:val="24"/>
        </w:rPr>
      </w:pPr>
    </w:p>
    <w:sectPr w:rsidR="00B35161" w:rsidRPr="00C44E3B" w:rsidSect="00C44E3B">
      <w:pgSz w:w="11906" w:h="16838"/>
      <w:pgMar w:top="1134" w:right="851" w:bottom="1134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330" w:rsidRDefault="002E4330">
      <w:r>
        <w:separator/>
      </w:r>
    </w:p>
  </w:endnote>
  <w:endnote w:type="continuationSeparator" w:id="0">
    <w:p w:rsidR="002E4330" w:rsidRDefault="002E4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330" w:rsidRDefault="002E4330">
      <w:r>
        <w:separator/>
      </w:r>
    </w:p>
  </w:footnote>
  <w:footnote w:type="continuationSeparator" w:id="0">
    <w:p w:rsidR="002E4330" w:rsidRDefault="002E43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F4F31"/>
    <w:multiLevelType w:val="hybridMultilevel"/>
    <w:tmpl w:val="94E6B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3273"/>
    <w:rsid w:val="000901FE"/>
    <w:rsid w:val="000B6889"/>
    <w:rsid w:val="001A28B7"/>
    <w:rsid w:val="002A04C8"/>
    <w:rsid w:val="002E4330"/>
    <w:rsid w:val="003D4068"/>
    <w:rsid w:val="00402594"/>
    <w:rsid w:val="00472A4A"/>
    <w:rsid w:val="004A0E8F"/>
    <w:rsid w:val="00687A02"/>
    <w:rsid w:val="00735C87"/>
    <w:rsid w:val="00823273"/>
    <w:rsid w:val="0084008B"/>
    <w:rsid w:val="00917DBF"/>
    <w:rsid w:val="0099620A"/>
    <w:rsid w:val="00A01F9D"/>
    <w:rsid w:val="00AD2CB3"/>
    <w:rsid w:val="00AD3C10"/>
    <w:rsid w:val="00B35161"/>
    <w:rsid w:val="00B85158"/>
    <w:rsid w:val="00C36F7C"/>
    <w:rsid w:val="00C44E3B"/>
    <w:rsid w:val="00FA3D0F"/>
    <w:rsid w:val="00FF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273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32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8232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232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823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8232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823273"/>
    <w:rPr>
      <w:b/>
      <w:bCs/>
    </w:rPr>
  </w:style>
  <w:style w:type="paragraph" w:styleId="a9">
    <w:name w:val="Normal (Web)"/>
    <w:basedOn w:val="a"/>
    <w:uiPriority w:val="99"/>
    <w:unhideWhenUsed/>
    <w:rsid w:val="0082327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23273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Default">
    <w:name w:val="Default"/>
    <w:rsid w:val="00823273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character" w:customStyle="1" w:styleId="WW-Absatz-Standardschriftart11">
    <w:name w:val="WW-Absatz-Standardschriftart11"/>
    <w:rsid w:val="00823273"/>
  </w:style>
  <w:style w:type="paragraph" w:styleId="aa">
    <w:name w:val="List Paragraph"/>
    <w:basedOn w:val="a"/>
    <w:qFormat/>
    <w:rsid w:val="00823273"/>
    <w:pPr>
      <w:suppressAutoHyphens/>
      <w:spacing w:line="276" w:lineRule="auto"/>
      <w:ind w:left="720" w:firstLine="567"/>
      <w:jc w:val="both"/>
    </w:pPr>
    <w:rPr>
      <w:rFonts w:eastAsia="Calibri"/>
      <w:sz w:val="24"/>
      <w:szCs w:val="22"/>
      <w:lang w:eastAsia="ar-SA"/>
    </w:rPr>
  </w:style>
  <w:style w:type="character" w:styleId="ab">
    <w:name w:val="Hyperlink"/>
    <w:basedOn w:val="a0"/>
    <w:uiPriority w:val="99"/>
    <w:unhideWhenUsed/>
    <w:rsid w:val="00823273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82327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23273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5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56B464-238D-48B0-8095-84CC8DD48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 Алексей Николаевич</dc:creator>
  <cp:lastModifiedBy>1</cp:lastModifiedBy>
  <cp:revision>12</cp:revision>
  <cp:lastPrinted>2025-05-15T05:38:00Z</cp:lastPrinted>
  <dcterms:created xsi:type="dcterms:W3CDTF">2025-05-14T07:50:00Z</dcterms:created>
  <dcterms:modified xsi:type="dcterms:W3CDTF">2025-05-19T07:40:00Z</dcterms:modified>
</cp:coreProperties>
</file>